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66040" w:rsidRPr="00A14BA3" w14:paraId="4F6FF81E" w14:textId="77777777" w:rsidTr="00066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36DB4533" w14:textId="77777777" w:rsidR="00066040" w:rsidRPr="00A14BA3" w:rsidRDefault="00066040" w:rsidP="00A14BA3">
            <w:bookmarkStart w:id="0" w:name="_Toc351924580"/>
            <w:bookmarkStart w:id="1" w:name="_GoBack"/>
            <w:bookmarkEnd w:id="1"/>
          </w:p>
        </w:tc>
        <w:tc>
          <w:tcPr>
            <w:tcW w:w="5210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4B0C0287" w:rsidR="000F03FD" w:rsidRPr="002E2C33" w:rsidRDefault="008A6AAC" w:rsidP="00A404DE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9E375A">
        <w:rPr>
          <w:b/>
          <w:sz w:val="30"/>
          <w:szCs w:val="30"/>
        </w:rPr>
        <w:t>форм обучения</w:t>
      </w:r>
    </w:p>
    <w:p w14:paraId="0D147ED2" w14:textId="4BBB89FC" w:rsidR="000F03FD" w:rsidRDefault="00A14BA3" w:rsidP="00447130">
      <w:pPr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  <w:lang w:val="en-US"/>
        </w:rPr>
        <w:t>I</w:t>
      </w:r>
      <w:r w:rsidRPr="003B12B0">
        <w:rPr>
          <w:sz w:val="30"/>
          <w:szCs w:val="30"/>
        </w:rPr>
        <w:t>. </w:t>
      </w:r>
      <w:r w:rsidR="000F03FD" w:rsidRPr="003B12B0">
        <w:rPr>
          <w:sz w:val="30"/>
          <w:szCs w:val="30"/>
        </w:rPr>
        <w:t xml:space="preserve">Детализированные сведения из </w:t>
      </w:r>
      <w:r w:rsidR="00447130">
        <w:rPr>
          <w:sz w:val="30"/>
          <w:szCs w:val="30"/>
        </w:rPr>
        <w:t>справочника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555"/>
        <w:gridCol w:w="7789"/>
      </w:tblGrid>
      <w:tr w:rsidR="00D756DB" w:rsidRPr="008775BE" w14:paraId="60D0E50F" w14:textId="77777777" w:rsidTr="00A404DE">
        <w:trPr>
          <w:trHeight w:val="370"/>
          <w:tblHeader/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D5590AE" w14:textId="28E1FC27" w:rsidR="00D756DB" w:rsidRPr="008775BE" w:rsidRDefault="00D756DB" w:rsidP="00A404DE">
            <w:pPr>
              <w:spacing w:line="264" w:lineRule="auto"/>
              <w:jc w:val="center"/>
            </w:pPr>
            <w:r w:rsidRPr="00AB5FA1">
              <w:t>Код</w:t>
            </w:r>
            <w:r w:rsidR="009E375A">
              <w:t xml:space="preserve"> формы обучения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69C2F56" w14:textId="0EDD96A1" w:rsidR="00D756DB" w:rsidRPr="008775BE" w:rsidRDefault="00D756DB" w:rsidP="00D756DB">
            <w:pPr>
              <w:spacing w:line="264" w:lineRule="auto"/>
              <w:jc w:val="center"/>
            </w:pPr>
            <w:r w:rsidRPr="00AB5FA1">
              <w:t xml:space="preserve">Наименование </w:t>
            </w:r>
            <w:r w:rsidR="009E375A">
              <w:t>формы обучения</w:t>
            </w:r>
          </w:p>
        </w:tc>
      </w:tr>
      <w:tr w:rsidR="002F3CD3" w:rsidRPr="008775BE" w14:paraId="63DED6AC" w14:textId="77777777" w:rsidTr="00304E34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8F0632A" w14:textId="4DA66064" w:rsidR="002F3CD3" w:rsidRPr="008775BE" w:rsidRDefault="002F3CD3" w:rsidP="002F3CD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</w:rPr>
              <w:t>01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9191F9E" w14:textId="57F199A0" w:rsidR="002F3CD3" w:rsidRPr="008775BE" w:rsidRDefault="002F3CD3" w:rsidP="002F3CD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16939">
              <w:t>Очное</w:t>
            </w:r>
            <w:r w:rsidR="001A4392">
              <w:t xml:space="preserve"> обучение</w:t>
            </w:r>
          </w:p>
        </w:tc>
      </w:tr>
      <w:tr w:rsidR="002F3CD3" w:rsidRPr="008775BE" w14:paraId="0749D888" w14:textId="77777777" w:rsidTr="0084057F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6DE825C" w14:textId="02CCA96F" w:rsidR="002F3CD3" w:rsidRPr="008775BE" w:rsidRDefault="002F3CD3" w:rsidP="002F3CD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</w:rPr>
              <w:t>02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13C099E" w14:textId="4FAA707C" w:rsidR="002F3CD3" w:rsidRPr="008775BE" w:rsidRDefault="002F3CD3" w:rsidP="002F3CD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E16939">
              <w:t>Очное (вечернее)</w:t>
            </w:r>
            <w:r w:rsidR="001A4392">
              <w:t xml:space="preserve"> обучение</w:t>
            </w:r>
          </w:p>
        </w:tc>
      </w:tr>
      <w:tr w:rsidR="002F3CD3" w:rsidRPr="008775BE" w14:paraId="7158420B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7047CA0" w14:textId="008CB748" w:rsidR="002F3CD3" w:rsidRPr="008775BE" w:rsidRDefault="002F3CD3" w:rsidP="002F3CD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</w:rPr>
              <w:t>03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22DC7D6" w14:textId="4A1A2A3A" w:rsidR="002F3CD3" w:rsidRPr="008775BE" w:rsidRDefault="002F3CD3" w:rsidP="002F3CD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E16939">
              <w:t>Очное (дневное)</w:t>
            </w:r>
            <w:r w:rsidR="001A4392">
              <w:t xml:space="preserve"> обучение</w:t>
            </w:r>
          </w:p>
        </w:tc>
      </w:tr>
      <w:tr w:rsidR="00F873DD" w:rsidRPr="008775BE" w14:paraId="057B1B91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24D2C78" w14:textId="77D58632" w:rsidR="00F873DD" w:rsidRDefault="00F873DD" w:rsidP="002F3CD3">
            <w:pPr>
              <w:pStyle w:val="af"/>
              <w:spacing w:line="240" w:lineRule="auto"/>
              <w:jc w:val="center"/>
              <w:rPr>
                <w:noProof/>
              </w:rPr>
            </w:pPr>
            <w:r>
              <w:rPr>
                <w:noProof/>
              </w:rPr>
              <w:t>04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5AFD494" w14:textId="657DAE31" w:rsidR="00F873DD" w:rsidRPr="00E16939" w:rsidRDefault="00F873DD" w:rsidP="002F3CD3">
            <w:pPr>
              <w:pStyle w:val="af"/>
              <w:spacing w:line="240" w:lineRule="auto"/>
            </w:pPr>
            <w:r>
              <w:rPr>
                <w:rFonts w:cs="Times New Roman"/>
                <w:color w:val="000000"/>
                <w:szCs w:val="24"/>
              </w:rPr>
              <w:t>Очное с использованием технологий д</w:t>
            </w:r>
            <w:r w:rsidRPr="00797729">
              <w:rPr>
                <w:rFonts w:cs="Times New Roman"/>
                <w:color w:val="000000"/>
                <w:szCs w:val="24"/>
              </w:rPr>
              <w:t>истанционн</w:t>
            </w:r>
            <w:r>
              <w:rPr>
                <w:rFonts w:cs="Times New Roman"/>
                <w:color w:val="000000"/>
                <w:szCs w:val="24"/>
              </w:rPr>
              <w:t>ого обучения</w:t>
            </w:r>
          </w:p>
        </w:tc>
      </w:tr>
      <w:tr w:rsidR="002F3CD3" w:rsidRPr="008775BE" w14:paraId="68F88367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1EA9003" w14:textId="3160023A" w:rsidR="002F3CD3" w:rsidRPr="008775BE" w:rsidRDefault="002F3CD3" w:rsidP="002F3CD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</w:rPr>
              <w:t>11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EA3B234" w14:textId="4465CB70" w:rsidR="002F3CD3" w:rsidRPr="008775BE" w:rsidRDefault="002F3CD3" w:rsidP="002F3CD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16939">
              <w:t>Очно-заочное (вечернее)</w:t>
            </w:r>
            <w:r w:rsidR="001A4392">
              <w:t xml:space="preserve"> обучение</w:t>
            </w:r>
          </w:p>
        </w:tc>
      </w:tr>
      <w:tr w:rsidR="002F3CD3" w:rsidRPr="008775BE" w14:paraId="18B51BCC" w14:textId="77777777" w:rsidTr="00304E34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D4FB4FE" w14:textId="28CC9073" w:rsidR="002F3CD3" w:rsidRPr="008775BE" w:rsidRDefault="002F3CD3" w:rsidP="002F3CD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</w:rPr>
              <w:t>21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5DF75BF" w14:textId="226F57E7" w:rsidR="002F3CD3" w:rsidRPr="008775BE" w:rsidRDefault="002F3CD3" w:rsidP="002F3CD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E16939">
              <w:t>Заочное</w:t>
            </w:r>
            <w:r w:rsidR="001A4392">
              <w:t xml:space="preserve"> обучение</w:t>
            </w:r>
          </w:p>
        </w:tc>
      </w:tr>
      <w:tr w:rsidR="002F3CD3" w:rsidRPr="008775BE" w14:paraId="5ED4339C" w14:textId="77777777" w:rsidTr="0084057F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6F81AE0" w14:textId="4ACE4F4A" w:rsidR="002F3CD3" w:rsidRPr="008775BE" w:rsidRDefault="002F3CD3" w:rsidP="002F3CD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</w:rPr>
              <w:t>31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72C054D" w14:textId="25DBA7BE" w:rsidR="002F3CD3" w:rsidRPr="008775BE" w:rsidRDefault="002F3CD3" w:rsidP="002F3CD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16939">
              <w:t>Экстернат</w:t>
            </w:r>
          </w:p>
        </w:tc>
      </w:tr>
      <w:tr w:rsidR="002F3CD3" w:rsidRPr="008775BE" w14:paraId="1A90E59A" w14:textId="77777777" w:rsidTr="0084057F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C6ECF03" w14:textId="67C4969B" w:rsidR="002F3CD3" w:rsidRDefault="002F3CD3" w:rsidP="002F3CD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</w:rPr>
              <w:t>41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2087C30" w14:textId="76BEE296" w:rsidR="002F3CD3" w:rsidRDefault="002F3CD3" w:rsidP="002F3CD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E16939">
              <w:t>Семейное образование</w:t>
            </w:r>
          </w:p>
        </w:tc>
      </w:tr>
      <w:tr w:rsidR="002F3CD3" w:rsidRPr="008775BE" w14:paraId="76F298CA" w14:textId="77777777" w:rsidTr="0084057F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5D4F382" w14:textId="7BD2B882" w:rsidR="002F3CD3" w:rsidRDefault="002F3CD3" w:rsidP="002F3CD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</w:rPr>
              <w:t>51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58E80DD" w14:textId="14078809" w:rsidR="002F3CD3" w:rsidRDefault="002F3CD3" w:rsidP="002F3CD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E16939">
              <w:t>Самообразование</w:t>
            </w:r>
          </w:p>
        </w:tc>
      </w:tr>
      <w:tr w:rsidR="00F873DD" w:rsidRPr="008775BE" w14:paraId="7E249382" w14:textId="77777777" w:rsidTr="0084057F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070CA8C" w14:textId="2A9D0BCB" w:rsidR="00F873DD" w:rsidRDefault="00F873DD" w:rsidP="002F3CD3">
            <w:pPr>
              <w:pStyle w:val="af"/>
              <w:spacing w:line="240" w:lineRule="auto"/>
              <w:jc w:val="center"/>
              <w:rPr>
                <w:noProof/>
              </w:rPr>
            </w:pPr>
            <w:r>
              <w:rPr>
                <w:noProof/>
              </w:rPr>
              <w:t>52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2172CF4" w14:textId="5F479F84" w:rsidR="00F873DD" w:rsidRPr="00E16939" w:rsidRDefault="00F873DD" w:rsidP="002F3CD3">
            <w:pPr>
              <w:pStyle w:val="af"/>
              <w:spacing w:line="240" w:lineRule="auto"/>
              <w:rPr>
                <w:noProof/>
              </w:rPr>
            </w:pPr>
            <w:r>
              <w:rPr>
                <w:noProof/>
              </w:rPr>
              <w:t>Дистанционное обучение</w:t>
            </w:r>
          </w:p>
        </w:tc>
      </w:tr>
      <w:tr w:rsidR="002F3CD3" w:rsidRPr="008775BE" w14:paraId="004523F8" w14:textId="77777777" w:rsidTr="0084057F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DC8612F" w14:textId="593D22E1" w:rsidR="002F3CD3" w:rsidRDefault="002F3CD3" w:rsidP="002F3CD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</w:rPr>
              <w:t>61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B44FA5A" w14:textId="46E78EDA" w:rsidR="002F3CD3" w:rsidRDefault="002F3CD3" w:rsidP="002F3CD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E16939">
              <w:rPr>
                <w:noProof/>
              </w:rPr>
              <w:t>Индивидуальное образование</w:t>
            </w:r>
          </w:p>
        </w:tc>
      </w:tr>
      <w:tr w:rsidR="002F3CD3" w:rsidRPr="008775BE" w14:paraId="4A856E9A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DBFA432" w14:textId="46A22BC7" w:rsidR="002F3CD3" w:rsidRDefault="002F3CD3" w:rsidP="002F3CD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</w:rPr>
              <w:t>99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C0AEF26" w14:textId="11F6B6FE" w:rsidR="002F3CD3" w:rsidRPr="00E16939" w:rsidRDefault="002F3CD3" w:rsidP="002F3CD3">
            <w:pPr>
              <w:pStyle w:val="af"/>
              <w:spacing w:line="240" w:lineRule="auto"/>
              <w:rPr>
                <w:noProof/>
              </w:rPr>
            </w:pPr>
            <w:r w:rsidRPr="00E16939">
              <w:rPr>
                <w:rFonts w:cs="Times New Roman"/>
                <w:bCs w:val="0"/>
                <w:szCs w:val="24"/>
              </w:rPr>
              <w:t>Иная форма обучения</w:t>
            </w:r>
          </w:p>
        </w:tc>
      </w:tr>
    </w:tbl>
    <w:p w14:paraId="2550085E" w14:textId="3B8ED45B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49F36665" w:rsidR="009341CB" w:rsidRPr="00A14BA3" w:rsidRDefault="0029110F" w:rsidP="00E676A2">
            <w:pPr>
              <w:spacing w:line="264" w:lineRule="auto"/>
            </w:pPr>
            <w:r>
              <w:t xml:space="preserve">справочник </w:t>
            </w:r>
            <w:r w:rsidR="003111E2">
              <w:t>форм обучения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38FCAD84" w:rsidR="009341CB" w:rsidRPr="00A14BA3" w:rsidRDefault="001A318A" w:rsidP="00E676A2">
            <w:pPr>
              <w:spacing w:line="264" w:lineRule="auto"/>
            </w:pPr>
            <w:r>
              <w:t>СФО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r>
              <w:t>от</w:t>
            </w:r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620D368B" w:rsidR="009341CB" w:rsidRPr="001A318A" w:rsidRDefault="00794547">
            <w:pPr>
              <w:spacing w:line="264" w:lineRule="auto"/>
              <w:rPr>
                <w:highlight w:val="yellow"/>
              </w:rPr>
            </w:pPr>
            <w:r w:rsidRPr="00794547">
              <w:t>систематизаци</w:t>
            </w:r>
            <w:r>
              <w:t>я</w:t>
            </w:r>
            <w:r w:rsidRPr="00794547">
              <w:t xml:space="preserve"> и</w:t>
            </w:r>
            <w:r w:rsidR="00DB1230">
              <w:t xml:space="preserve"> </w:t>
            </w:r>
            <w:r w:rsidRPr="00794547">
              <w:t>кодировани</w:t>
            </w:r>
            <w:r>
              <w:t>е</w:t>
            </w:r>
            <w:r w:rsidRPr="00794547">
              <w:t xml:space="preserve"> сведений о</w:t>
            </w:r>
            <w:r w:rsidR="00DB1230">
              <w:t> </w:t>
            </w:r>
            <w:r w:rsidRPr="00794547">
              <w:t>формах обучения иждивенцев (членов семьи) трудящегося (умершего трудящегося)</w:t>
            </w:r>
            <w:r>
              <w:t xml:space="preserve"> </w:t>
            </w:r>
            <w:r w:rsidRPr="00794547">
              <w:t>государства – члена Евразийского экономического союза</w:t>
            </w:r>
            <w:r w:rsidR="00DB1230">
              <w:t xml:space="preserve">, учитываемых </w:t>
            </w:r>
            <w:r w:rsidR="0094196F">
              <w:br/>
            </w:r>
            <w:r w:rsidR="00506408">
              <w:t xml:space="preserve">для подтверждения прав </w:t>
            </w:r>
            <w:r w:rsidR="00DB1230">
              <w:t>на пенсию</w:t>
            </w:r>
            <w:r w:rsidR="00506408">
              <w:t xml:space="preserve">, </w:t>
            </w:r>
            <w:r w:rsidR="00DB1230">
              <w:t>предусмотренную</w:t>
            </w:r>
            <w:r w:rsidR="00506408">
              <w:t xml:space="preserve"> </w:t>
            </w:r>
            <w:r w:rsidRPr="00794547">
              <w:t>Соглашением о пенсионном обеспечении трудящихся государств – членов Евразийского экономического союза от 20 декабря 2019 года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74FCEBD2" w:rsidR="009341CB" w:rsidRPr="00B861D7" w:rsidRDefault="0026488C" w:rsidP="00AC0ACB">
            <w:pPr>
              <w:spacing w:line="264" w:lineRule="auto"/>
            </w:pPr>
            <w:r w:rsidRPr="00B861D7">
              <w:t xml:space="preserve">использование справочника предусмотрено </w:t>
            </w:r>
            <w:r w:rsidR="004D0D74" w:rsidRPr="00B861D7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 w:rsidRPr="00B861D7">
              <w:t> </w:t>
            </w:r>
            <w:r w:rsidR="004D0D74" w:rsidRPr="00B861D7">
              <w:t>реализации общих процессов в рамках 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05D2DC20" w:rsidR="009341CB" w:rsidRPr="00A14BA3" w:rsidRDefault="00CF1BEE" w:rsidP="00CF1BEE">
            <w:pPr>
              <w:spacing w:line="264" w:lineRule="auto"/>
            </w:pPr>
            <w:r>
              <w:t xml:space="preserve">иждивенец, </w:t>
            </w:r>
            <w:r w:rsidR="00462EE3" w:rsidRPr="00462EE3">
              <w:t>пенси</w:t>
            </w:r>
            <w:r w:rsidR="00B106F4">
              <w:t>я</w:t>
            </w:r>
            <w:r w:rsidR="00462EE3">
              <w:t xml:space="preserve">, </w:t>
            </w:r>
            <w:r>
              <w:t xml:space="preserve">трудящийся, член семьи, </w:t>
            </w:r>
            <w:r w:rsidR="001A318A">
              <w:t>форма обучения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975E52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975E52" w:rsidRPr="00A14BA3" w:rsidRDefault="00975E52" w:rsidP="00975E52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0B772092" w:rsidR="00975E52" w:rsidRPr="006B2793" w:rsidRDefault="00975E52" w:rsidP="00975E52">
            <w:pPr>
              <w:spacing w:line="264" w:lineRule="auto"/>
            </w:pPr>
            <w:r w:rsidRPr="00A14BA3">
              <w:t>2 – справочник не имеет международных (межгосударственных, региональных) аналогов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235BABDE" w14:textId="71DA35CF" w:rsidR="00C008EE" w:rsidRDefault="00C008EE" w:rsidP="00C008EE">
            <w:pPr>
              <w:spacing w:line="264" w:lineRule="auto"/>
            </w:pPr>
            <w:r>
              <w:t>1 – классификатор имеет аналоги в государствах – членах Ев</w:t>
            </w:r>
            <w:r w:rsidR="009A77EF">
              <w:t>разийского экономического союза:</w:t>
            </w:r>
          </w:p>
          <w:p w14:paraId="39032B72" w14:textId="550603C1" w:rsidR="0083582B" w:rsidRDefault="0083582B" w:rsidP="0083582B">
            <w:pPr>
              <w:spacing w:line="264" w:lineRule="auto"/>
            </w:pPr>
            <w:r>
              <w:t>ОК 018-2014. Общероссийский классификатор информации о населении, принятый и введенный в действие приказом Федерального агентства по техническому регулированию и метрологии от 12 декабря 2014 г. № 2019-ст;</w:t>
            </w:r>
          </w:p>
          <w:p w14:paraId="6DDAF796" w14:textId="38935298" w:rsidR="00975E52" w:rsidRPr="00A14BA3" w:rsidRDefault="0083582B" w:rsidP="0083582B">
            <w:pPr>
              <w:spacing w:line="264" w:lineRule="auto"/>
            </w:pPr>
            <w:r>
              <w:t>ГК 013-2019. Государственный классификатор Кыргызской Республики информации о населении, принятый и введенный в действие постановлением Национального статистического комитета Кыргызской Республики от 13 июня 2019 г. № 12</w:t>
            </w:r>
          </w:p>
        </w:tc>
      </w:tr>
      <w:tr w:rsidR="00975E52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975E52" w:rsidRPr="00A14BA3" w:rsidRDefault="00975E52" w:rsidP="00975E52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6D546F46" w14:textId="5DE0E4B5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1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порядковый метод систематизации</w:t>
            </w:r>
          </w:p>
        </w:tc>
      </w:tr>
      <w:tr w:rsidR="00975E52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975E52" w:rsidRPr="00A14BA3" w:rsidRDefault="00975E52" w:rsidP="00975E52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0A86DF5C" w14:textId="77777777" w:rsidR="00975E52" w:rsidRDefault="00975E52" w:rsidP="00975E52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627D0BE3" w:rsidR="00975E52" w:rsidRPr="00A14BA3" w:rsidRDefault="00975E52" w:rsidP="004175F8">
            <w:pPr>
              <w:spacing w:line="264" w:lineRule="auto"/>
            </w:pPr>
            <w:r>
              <w:rPr>
                <w:noProof/>
              </w:rPr>
              <w:t>Добавление, изменение или исключение значений справочника выполняется оператором в соответствии с актом Евразийской экономической комиссии. В</w:t>
            </w:r>
            <w:r w:rsidR="004175F8">
              <w:rPr>
                <w:noProof/>
              </w:rPr>
              <w:t> </w:t>
            </w:r>
            <w:r>
              <w:rPr>
                <w:noProof/>
              </w:rPr>
              <w:t>случае исключения значения запись справочника отмечается как недействующая с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>даты исключения с указанием сведений об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 xml:space="preserve">акте Евразийской экономической комиссии, регламентирующем окончание действия записи справочника. </w:t>
            </w:r>
            <w:r w:rsidR="00A3728F">
              <w:rPr>
                <w:noProof/>
              </w:rPr>
              <w:br/>
            </w:r>
            <w:r>
              <w:rPr>
                <w:noProof/>
              </w:rPr>
              <w:t>Коды справочника являются уникальными, повторное использование кодов справочника, в том числе недействующих, не допускается</w:t>
            </w:r>
          </w:p>
        </w:tc>
      </w:tr>
      <w:tr w:rsidR="00975E52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lastRenderedPageBreak/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975E52" w:rsidRPr="00A14BA3" w:rsidRDefault="00975E52" w:rsidP="00975E52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975E52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975E52" w:rsidRPr="00A14BA3" w:rsidDel="00BE687F" w:rsidRDefault="00975E52" w:rsidP="00975E52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975E52" w:rsidRPr="00A14BA3" w:rsidRDefault="00975E52" w:rsidP="00975E52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975E52" w:rsidRPr="00A14BA3" w:rsidRDefault="00975E52" w:rsidP="00975E52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975E52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975E52" w:rsidRPr="00A14BA3" w:rsidRDefault="00975E52" w:rsidP="00975E52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1A9F2A29" w:rsidR="00975E52" w:rsidRPr="00A14BA3" w:rsidRDefault="00052E6F" w:rsidP="00324AB6">
            <w:pPr>
              <w:spacing w:line="264" w:lineRule="auto"/>
            </w:pPr>
            <w:r w:rsidRPr="00052E6F">
              <w:t>пересмотр данных справочника необходимо производить не реже 1 раза в год</w:t>
            </w:r>
          </w:p>
        </w:tc>
      </w:tr>
      <w:tr w:rsidR="00975E52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975E52" w:rsidRPr="00A14BA3" w:rsidRDefault="00975E52" w:rsidP="00975E52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975E52" w:rsidRPr="00A14BA3" w:rsidRDefault="00975E52" w:rsidP="00975E52">
            <w:pPr>
              <w:spacing w:line="264" w:lineRule="auto"/>
            </w:pPr>
            <w:r w:rsidRPr="00A14BA3">
              <w:t>–</w:t>
            </w:r>
          </w:p>
        </w:tc>
      </w:tr>
      <w:tr w:rsidR="00975E52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975E52" w:rsidRPr="00A14BA3" w:rsidRDefault="00975E52" w:rsidP="00975E52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975E52" w:rsidRPr="00A14BA3" w:rsidRDefault="00975E52" w:rsidP="00975E52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975E52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08D49F84" w:rsidR="00975E52" w:rsidRPr="00A14BA3" w:rsidRDefault="00975E52" w:rsidP="00EE67F7">
            <w:pPr>
              <w:spacing w:line="264" w:lineRule="auto"/>
            </w:pPr>
            <w:r w:rsidRPr="00A14BA3">
              <w:t>Способ представления сведений из</w:t>
            </w:r>
            <w:r w:rsidR="00EE67F7">
              <w:t> </w:t>
            </w:r>
            <w:r w:rsidRPr="00A14BA3">
              <w:t>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975E52" w:rsidRPr="00A14BA3" w:rsidRDefault="00975E52" w:rsidP="00975E52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5B17B1">
          <w:headerReference w:type="default" r:id="rId8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2D67266D" w:rsidR="00F4412E" w:rsidRPr="003B12B0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07"/>
        <w:gridCol w:w="649"/>
        <w:gridCol w:w="562"/>
        <w:gridCol w:w="2622"/>
        <w:gridCol w:w="4049"/>
        <w:gridCol w:w="4890"/>
        <w:gridCol w:w="1181"/>
      </w:tblGrid>
      <w:tr w:rsidR="004912BD" w:rsidRPr="00A14BA3" w14:paraId="7778E423" w14:textId="77777777" w:rsidTr="008F03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40" w:type="dxa"/>
            <w:gridSpan w:val="4"/>
          </w:tcPr>
          <w:p w14:paraId="56D3EE73" w14:textId="4C95EBC2" w:rsidR="004912BD" w:rsidRPr="00A14BA3" w:rsidRDefault="004912BD" w:rsidP="00BF0B7A">
            <w:pPr>
              <w:spacing w:line="264" w:lineRule="auto"/>
            </w:pPr>
            <w:r w:rsidRPr="00A14BA3">
              <w:t xml:space="preserve">Наименование реквизита </w:t>
            </w:r>
          </w:p>
        </w:tc>
        <w:tc>
          <w:tcPr>
            <w:tcW w:w="4049" w:type="dxa"/>
          </w:tcPr>
          <w:p w14:paraId="1B6FA2B2" w14:textId="2E824506" w:rsidR="004912BD" w:rsidRPr="00A14BA3" w:rsidRDefault="004912BD" w:rsidP="00BF0B7A">
            <w:pPr>
              <w:spacing w:line="264" w:lineRule="auto"/>
            </w:pPr>
            <w:r w:rsidRPr="00A14BA3">
              <w:t>Область значения реквизита</w:t>
            </w:r>
          </w:p>
        </w:tc>
        <w:tc>
          <w:tcPr>
            <w:tcW w:w="4890" w:type="dxa"/>
          </w:tcPr>
          <w:p w14:paraId="24C1563D" w14:textId="176F7121" w:rsidR="004912BD" w:rsidRPr="00A14BA3" w:rsidRDefault="004912BD" w:rsidP="00BF0B7A">
            <w:pPr>
              <w:spacing w:line="264" w:lineRule="auto"/>
            </w:pPr>
            <w:r w:rsidRPr="00A14BA3">
              <w:t>Правила формирования реквизита</w:t>
            </w:r>
          </w:p>
        </w:tc>
        <w:tc>
          <w:tcPr>
            <w:tcW w:w="1181" w:type="dxa"/>
          </w:tcPr>
          <w:p w14:paraId="28163841" w14:textId="77777777" w:rsidR="004912BD" w:rsidRPr="00A14BA3" w:rsidRDefault="004912BD" w:rsidP="00BF0B7A">
            <w:pPr>
              <w:spacing w:line="264" w:lineRule="auto"/>
            </w:pPr>
            <w:r w:rsidRPr="00A14BA3">
              <w:t>Мн.</w:t>
            </w:r>
          </w:p>
        </w:tc>
      </w:tr>
      <w:tr w:rsidR="005B53FC" w:rsidRPr="00A14BA3" w14:paraId="61248649" w14:textId="77777777" w:rsidTr="008F03B0">
        <w:trPr>
          <w:cantSplit/>
          <w:jc w:val="left"/>
        </w:trPr>
        <w:tc>
          <w:tcPr>
            <w:tcW w:w="4440" w:type="dxa"/>
            <w:gridSpan w:val="4"/>
            <w:tcMar>
              <w:right w:w="0" w:type="dxa"/>
            </w:tcMar>
          </w:tcPr>
          <w:p w14:paraId="4C94BD89" w14:textId="47F03752" w:rsidR="005B53FC" w:rsidRPr="00A14BA3" w:rsidRDefault="005B53FC" w:rsidP="00841FBC">
            <w:pPr>
              <w:spacing w:line="264" w:lineRule="auto"/>
            </w:pPr>
            <w:r w:rsidRPr="00A14BA3">
              <w:t xml:space="preserve">1. </w:t>
            </w:r>
            <w:r w:rsidR="00E74523">
              <w:t xml:space="preserve">Сведения о </w:t>
            </w:r>
            <w:r w:rsidR="008F06B5">
              <w:t>формах обучения</w:t>
            </w:r>
          </w:p>
        </w:tc>
        <w:tc>
          <w:tcPr>
            <w:tcW w:w="4049" w:type="dxa"/>
          </w:tcPr>
          <w:p w14:paraId="01381A33" w14:textId="77201FEA" w:rsidR="005B53FC" w:rsidRPr="00A14BA3" w:rsidRDefault="005B53FC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6051B971" w14:textId="082B7064" w:rsidR="005B53FC" w:rsidRPr="00A14BA3" w:rsidRDefault="00AC7063" w:rsidP="00BF0B7A">
            <w:pPr>
              <w:spacing w:line="264" w:lineRule="auto"/>
            </w:pPr>
            <w:r>
              <w:t>определяю</w:t>
            </w:r>
            <w:r w:rsidR="005B53FC"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3A44169E" w14:textId="77777777" w:rsidR="005B53FC" w:rsidRPr="00A14BA3" w:rsidRDefault="005B53FC" w:rsidP="00BF0B7A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4912BD" w:rsidRPr="00A14BA3" w14:paraId="448046BF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232CAFC" w14:textId="38BACF2D" w:rsidR="004912BD" w:rsidRPr="00A14BA3" w:rsidRDefault="001B4255" w:rsidP="00324AB6">
            <w:pPr>
              <w:spacing w:line="264" w:lineRule="auto"/>
            </w:pPr>
            <w:r w:rsidRPr="00A14BA3">
              <w:t xml:space="preserve">1.1. </w:t>
            </w:r>
            <w:r w:rsidR="004912BD" w:rsidRPr="00A14BA3">
              <w:t xml:space="preserve">Код </w:t>
            </w:r>
            <w:r w:rsidR="00D57CA6">
              <w:t>формы обучения</w:t>
            </w:r>
          </w:p>
        </w:tc>
        <w:tc>
          <w:tcPr>
            <w:tcW w:w="4049" w:type="dxa"/>
          </w:tcPr>
          <w:p w14:paraId="61A1EA08" w14:textId="1F8B3580" w:rsidR="004912BD" w:rsidRPr="00A14BA3" w:rsidRDefault="004912BD" w:rsidP="00EE67F7">
            <w:pPr>
              <w:spacing w:line="264" w:lineRule="auto"/>
            </w:pPr>
            <w:r w:rsidRPr="00A14BA3">
              <w:t>строка символов</w:t>
            </w:r>
            <w:r w:rsidR="00625D3F">
              <w:t>.</w:t>
            </w:r>
            <w:r w:rsidRPr="00A14BA3">
              <w:br/>
            </w:r>
            <w:r w:rsidR="00F760D2">
              <w:t xml:space="preserve">Шаблон: </w:t>
            </w:r>
            <w:r w:rsidR="007A565A">
              <w:rPr>
                <w:lang w:val="en-US"/>
              </w:rPr>
              <w:t>\d</w:t>
            </w:r>
            <w:r w:rsidR="00E01B8D" w:rsidRPr="00E01B8D">
              <w:t>{</w:t>
            </w:r>
            <w:r w:rsidR="00324AB6">
              <w:t>2</w:t>
            </w:r>
            <w:r w:rsidR="00E01B8D" w:rsidRPr="00E01B8D">
              <w:t>}</w:t>
            </w:r>
          </w:p>
        </w:tc>
        <w:tc>
          <w:tcPr>
            <w:tcW w:w="4890" w:type="dxa"/>
          </w:tcPr>
          <w:p w14:paraId="1B9C0F7F" w14:textId="00082B84" w:rsidR="004912BD" w:rsidRPr="00A14BA3" w:rsidRDefault="00C04519" w:rsidP="008D4FA5">
            <w:pPr>
              <w:spacing w:line="264" w:lineRule="auto"/>
            </w:pPr>
            <w:r>
              <w:t xml:space="preserve">формируется </w:t>
            </w:r>
            <w:r w:rsidR="00D57CA6">
              <w:t>порядковым</w:t>
            </w:r>
            <w:r w:rsidR="008D4FA5">
              <w:t xml:space="preserve"> методом</w:t>
            </w:r>
          </w:p>
        </w:tc>
        <w:tc>
          <w:tcPr>
            <w:tcW w:w="1181" w:type="dxa"/>
          </w:tcPr>
          <w:p w14:paraId="4D0B45C4" w14:textId="3EFB6238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912BD" w:rsidRPr="00A14BA3" w14:paraId="64791D5D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33BFD3D" w14:textId="2090D5B8" w:rsidR="004912BD" w:rsidRPr="00A14BA3" w:rsidRDefault="001B4255" w:rsidP="00324AB6">
            <w:pPr>
              <w:spacing w:line="264" w:lineRule="auto"/>
            </w:pPr>
            <w:r w:rsidRPr="00A14BA3">
              <w:t xml:space="preserve">1.2. </w:t>
            </w:r>
            <w:r w:rsidR="004912BD" w:rsidRPr="00A14BA3">
              <w:t xml:space="preserve">Наименование </w:t>
            </w:r>
            <w:r w:rsidR="00D57CA6">
              <w:t>формы обучения</w:t>
            </w:r>
          </w:p>
        </w:tc>
        <w:tc>
          <w:tcPr>
            <w:tcW w:w="4049" w:type="dxa"/>
          </w:tcPr>
          <w:p w14:paraId="28571C22" w14:textId="77777777" w:rsidR="004912BD" w:rsidRPr="00A14BA3" w:rsidRDefault="004912BD" w:rsidP="00BF0B7A">
            <w:pPr>
              <w:spacing w:line="264" w:lineRule="auto"/>
            </w:pPr>
            <w:r w:rsidRPr="00A14BA3">
              <w:t>строка символов.</w:t>
            </w:r>
          </w:p>
          <w:p w14:paraId="30DF0863" w14:textId="77777777" w:rsidR="004912BD" w:rsidRPr="00A14BA3" w:rsidRDefault="004912BD" w:rsidP="00BF0B7A">
            <w:pPr>
              <w:spacing w:line="264" w:lineRule="auto"/>
            </w:pPr>
            <w:r w:rsidRPr="00A14BA3">
              <w:t>Мин. длина: 1.</w:t>
            </w:r>
          </w:p>
          <w:p w14:paraId="1F6EE0A2" w14:textId="5831A8B8" w:rsidR="004912BD" w:rsidRPr="00A14BA3" w:rsidRDefault="004912BD" w:rsidP="00BF0B7A">
            <w:pPr>
              <w:spacing w:line="264" w:lineRule="auto"/>
            </w:pPr>
            <w:r w:rsidRPr="00A14BA3">
              <w:t xml:space="preserve">Макс. длина: </w:t>
            </w:r>
            <w:r w:rsidR="00833A88" w:rsidRPr="00A14BA3">
              <w:t>250</w:t>
            </w:r>
          </w:p>
        </w:tc>
        <w:tc>
          <w:tcPr>
            <w:tcW w:w="4890" w:type="dxa"/>
          </w:tcPr>
          <w:p w14:paraId="7BAC67A9" w14:textId="09CF5BD4" w:rsidR="004912BD" w:rsidRPr="00A14BA3" w:rsidRDefault="004912BD" w:rsidP="008D4FA5">
            <w:pPr>
              <w:spacing w:line="264" w:lineRule="auto"/>
            </w:pPr>
            <w:r w:rsidRPr="00A14BA3">
              <w:t xml:space="preserve">формируется в виде </w:t>
            </w:r>
            <w:r w:rsidR="008D4FA5"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181" w:type="dxa"/>
          </w:tcPr>
          <w:p w14:paraId="2011C32B" w14:textId="3B9E7044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013509D7" w14:textId="77777777" w:rsidTr="008F03B0">
        <w:tblPrEx>
          <w:jc w:val="center"/>
        </w:tblPrEx>
        <w:trPr>
          <w:gridBefore w:val="1"/>
          <w:wBefore w:w="607" w:type="dxa"/>
          <w:cantSplit/>
        </w:trPr>
        <w:tc>
          <w:tcPr>
            <w:tcW w:w="3833" w:type="dxa"/>
            <w:gridSpan w:val="3"/>
          </w:tcPr>
          <w:p w14:paraId="183CB94A" w14:textId="789A175E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 Сведения о записи справочника (классификатора)</w:t>
            </w:r>
          </w:p>
        </w:tc>
        <w:tc>
          <w:tcPr>
            <w:tcW w:w="4049" w:type="dxa"/>
          </w:tcPr>
          <w:p w14:paraId="6C9D05CD" w14:textId="77777777" w:rsidR="00EA6A9A" w:rsidRPr="00A14BA3" w:rsidRDefault="00EA6A9A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5EF472F8" w14:textId="3081A134" w:rsidR="00EA6A9A" w:rsidRPr="00A14BA3" w:rsidRDefault="00EA6A9A" w:rsidP="00BF0B7A">
            <w:pPr>
              <w:spacing w:line="264" w:lineRule="auto"/>
            </w:pPr>
            <w:r>
              <w:t>определяю</w:t>
            </w:r>
            <w:r w:rsidRPr="00A14BA3">
              <w:t>тся правилами фо</w:t>
            </w:r>
            <w:r w:rsidR="004140A4">
              <w:t>рмирования вложенных реквизитов</w:t>
            </w:r>
          </w:p>
        </w:tc>
        <w:tc>
          <w:tcPr>
            <w:tcW w:w="1181" w:type="dxa"/>
          </w:tcPr>
          <w:p w14:paraId="62EB8AB4" w14:textId="5A3C9E0A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24CCC2EF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6AC7268A" w14:textId="3BC61C5C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.1. Дата начала действия</w:t>
            </w:r>
          </w:p>
        </w:tc>
        <w:tc>
          <w:tcPr>
            <w:tcW w:w="4049" w:type="dxa"/>
          </w:tcPr>
          <w:p w14:paraId="751E6721" w14:textId="24539DC8" w:rsidR="00EA6A9A" w:rsidRPr="00A14BA3" w:rsidRDefault="00EA6A9A" w:rsidP="00057E94">
            <w:pPr>
              <w:spacing w:line="264" w:lineRule="auto"/>
            </w:pPr>
            <w:r w:rsidRPr="00A14BA3">
              <w:t>дата в соответствии с</w:t>
            </w:r>
            <w:r w:rsidR="00057E94">
              <w:t xml:space="preserve"> </w:t>
            </w:r>
            <w:r w:rsidRPr="00A14BA3">
              <w:t xml:space="preserve">ИСО 8601 </w:t>
            </w:r>
            <w:r w:rsidR="00057E94"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A67510E" w14:textId="43EBD3F9" w:rsidR="00EA6A9A" w:rsidRPr="00A14BA3" w:rsidRDefault="00EA6A9A" w:rsidP="00BF0B7A">
            <w:pPr>
              <w:spacing w:line="264" w:lineRule="auto"/>
            </w:pPr>
            <w:r w:rsidRPr="00A14BA3">
              <w:t>соответствует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589D477F" w14:textId="77777777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26D923E9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5E5EFE99" w14:textId="7B5C3F1C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.2. Сведения об акте, регламентирующем начало действия</w:t>
            </w:r>
          </w:p>
        </w:tc>
        <w:tc>
          <w:tcPr>
            <w:tcW w:w="4049" w:type="dxa"/>
          </w:tcPr>
          <w:p w14:paraId="7D5A2120" w14:textId="77777777" w:rsidR="00EA6A9A" w:rsidRPr="00A14BA3" w:rsidRDefault="00EA6A9A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05B5B7E6" w14:textId="0E34646F" w:rsidR="00EA6A9A" w:rsidRPr="00A14BA3" w:rsidRDefault="00EA6A9A" w:rsidP="00BF0B7A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275C9BFE" w14:textId="647DBD0D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CA0DDFB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734363CE" w14:textId="0CAC8763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 xml:space="preserve">.2.1. Код </w:t>
            </w:r>
            <w:r>
              <w:t>вида акта</w:t>
            </w:r>
          </w:p>
        </w:tc>
        <w:tc>
          <w:tcPr>
            <w:tcW w:w="4049" w:type="dxa"/>
          </w:tcPr>
          <w:p w14:paraId="7B58BE95" w14:textId="11E02625" w:rsidR="008F03B0" w:rsidRPr="00A14BA3" w:rsidRDefault="008F03B0" w:rsidP="008F03B0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169457F0" w14:textId="05528213" w:rsidR="008F03B0" w:rsidRPr="00A14BA3" w:rsidRDefault="008F03B0" w:rsidP="008F03B0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53FE44C3" w14:textId="518548DA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C9AF3FE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2270CAAA" w14:textId="47B51794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.2.2. Номер акта</w:t>
            </w:r>
          </w:p>
        </w:tc>
        <w:tc>
          <w:tcPr>
            <w:tcW w:w="4049" w:type="dxa"/>
          </w:tcPr>
          <w:p w14:paraId="5C1BA57C" w14:textId="77777777" w:rsidR="008F03B0" w:rsidRPr="00A14BA3" w:rsidRDefault="008F03B0" w:rsidP="008F03B0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2BA87C0F" w14:textId="77777777" w:rsidR="008F03B0" w:rsidRPr="00A14BA3" w:rsidDel="00CD1F22" w:rsidRDefault="008F03B0" w:rsidP="008F03B0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79AC2882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7680CA5A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F8F3F59" w14:textId="0D2AD1CE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.2.3.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757E1EA2" w14:textId="1A6232E7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026A1CE0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3BE25FC5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2E4A50AD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45DFE1F8" w14:textId="02065E4C" w:rsidR="008F03B0" w:rsidRPr="00A14BA3" w:rsidRDefault="008F03B0" w:rsidP="008F03B0">
            <w:pPr>
              <w:spacing w:line="264" w:lineRule="auto"/>
            </w:pPr>
            <w:r w:rsidRPr="00A14BA3">
              <w:lastRenderedPageBreak/>
              <w:t>1.</w:t>
            </w:r>
            <w:r w:rsidR="009F7645">
              <w:t>3</w:t>
            </w:r>
            <w:r w:rsidRPr="00A14BA3">
              <w:t>.3. Дата окончания действия</w:t>
            </w:r>
          </w:p>
        </w:tc>
        <w:tc>
          <w:tcPr>
            <w:tcW w:w="4049" w:type="dxa"/>
          </w:tcPr>
          <w:p w14:paraId="38ECC9ED" w14:textId="7F391173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6F0B52F9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207B1E68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8F03B0" w:rsidRPr="00A14BA3" w14:paraId="2409276C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7405CEF7" w14:textId="3294CCAF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.4. Сведения об акте, регламентирующем окончание действия</w:t>
            </w:r>
          </w:p>
        </w:tc>
        <w:tc>
          <w:tcPr>
            <w:tcW w:w="4049" w:type="dxa"/>
          </w:tcPr>
          <w:p w14:paraId="1DE1DCEF" w14:textId="77777777" w:rsidR="008F03B0" w:rsidRPr="00A14BA3" w:rsidRDefault="008F03B0" w:rsidP="008F03B0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7CE57265" w14:textId="71BEA8A3" w:rsidR="008F03B0" w:rsidRPr="00A14BA3" w:rsidRDefault="008F03B0" w:rsidP="008F03B0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09628807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8F03B0" w:rsidRPr="00A14BA3" w14:paraId="286D9662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E3A1A87" w14:textId="20A6DE70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</w:t>
            </w:r>
            <w:r>
              <w:t>4</w:t>
            </w:r>
            <w:r w:rsidRPr="00A14BA3">
              <w:t xml:space="preserve">.1. Код </w:t>
            </w:r>
            <w:r>
              <w:t>вида акта</w:t>
            </w:r>
          </w:p>
        </w:tc>
        <w:tc>
          <w:tcPr>
            <w:tcW w:w="4049" w:type="dxa"/>
          </w:tcPr>
          <w:p w14:paraId="66185AAC" w14:textId="4091EC36" w:rsidR="008F03B0" w:rsidRPr="00A14BA3" w:rsidRDefault="008F03B0" w:rsidP="008F03B0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4F5B6A13" w14:textId="10CF61D9" w:rsidR="008F03B0" w:rsidRPr="00A14BA3" w:rsidRDefault="008F03B0" w:rsidP="008F03B0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010142D5" w14:textId="60B0020E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2C00C2F7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F2EFF81" w14:textId="2188ECE4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.4.2. Номер акта</w:t>
            </w:r>
          </w:p>
        </w:tc>
        <w:tc>
          <w:tcPr>
            <w:tcW w:w="4049" w:type="dxa"/>
          </w:tcPr>
          <w:p w14:paraId="190CA4EF" w14:textId="77777777" w:rsidR="008F03B0" w:rsidRPr="00A14BA3" w:rsidRDefault="008F03B0" w:rsidP="008F03B0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15203556" w14:textId="77777777" w:rsidR="008F03B0" w:rsidRPr="00A14BA3" w:rsidDel="00CD1F22" w:rsidRDefault="008F03B0" w:rsidP="008F03B0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0FAAF189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6CABE7D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44443AD" w14:textId="2A40035B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.4.3.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39E5200C" w14:textId="1E963D03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60B468A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199DD395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</w:tbl>
    <w:p w14:paraId="7E8497C1" w14:textId="49E57B25" w:rsidR="00F4412E" w:rsidRDefault="00F4412E" w:rsidP="00A14BA3"/>
    <w:p w14:paraId="03B226DE" w14:textId="77777777" w:rsidR="000C3ADF" w:rsidRPr="00A14BA3" w:rsidRDefault="000C3ADF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DFCDF" w14:textId="77777777" w:rsidR="00740ACC" w:rsidRDefault="00740ACC">
      <w:r>
        <w:separator/>
      </w:r>
    </w:p>
  </w:endnote>
  <w:endnote w:type="continuationSeparator" w:id="0">
    <w:p w14:paraId="02611768" w14:textId="77777777" w:rsidR="00740ACC" w:rsidRDefault="0074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9A3E8" w14:textId="77777777" w:rsidR="00740ACC" w:rsidRDefault="00740ACC">
      <w:r>
        <w:separator/>
      </w:r>
    </w:p>
  </w:footnote>
  <w:footnote w:type="continuationSeparator" w:id="0">
    <w:p w14:paraId="17306F54" w14:textId="77777777" w:rsidR="00740ACC" w:rsidRDefault="00740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5DEE42C6" w:rsidR="00A42E6F" w:rsidRDefault="00A42E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A518EE">
          <w:rPr>
            <w:noProof/>
            <w:sz w:val="30"/>
            <w:szCs w:val="30"/>
          </w:rPr>
          <w:t>5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E1E"/>
    <w:rsid w:val="00005488"/>
    <w:rsid w:val="00015159"/>
    <w:rsid w:val="000177F2"/>
    <w:rsid w:val="00020EC0"/>
    <w:rsid w:val="0002260F"/>
    <w:rsid w:val="00025B26"/>
    <w:rsid w:val="00032480"/>
    <w:rsid w:val="00035478"/>
    <w:rsid w:val="00035B3E"/>
    <w:rsid w:val="00043968"/>
    <w:rsid w:val="000508E9"/>
    <w:rsid w:val="00052E6F"/>
    <w:rsid w:val="00057E94"/>
    <w:rsid w:val="00062819"/>
    <w:rsid w:val="00066040"/>
    <w:rsid w:val="00072939"/>
    <w:rsid w:val="000760FD"/>
    <w:rsid w:val="00080E1B"/>
    <w:rsid w:val="00090934"/>
    <w:rsid w:val="000B19BC"/>
    <w:rsid w:val="000B73B8"/>
    <w:rsid w:val="000C3ADF"/>
    <w:rsid w:val="000C429A"/>
    <w:rsid w:val="000C557C"/>
    <w:rsid w:val="000C7965"/>
    <w:rsid w:val="000D1450"/>
    <w:rsid w:val="000D4AD1"/>
    <w:rsid w:val="000D661C"/>
    <w:rsid w:val="000E1E81"/>
    <w:rsid w:val="000F03FD"/>
    <w:rsid w:val="000F2001"/>
    <w:rsid w:val="000F2FB3"/>
    <w:rsid w:val="001047CD"/>
    <w:rsid w:val="00110884"/>
    <w:rsid w:val="00111F08"/>
    <w:rsid w:val="00117414"/>
    <w:rsid w:val="001213AB"/>
    <w:rsid w:val="00123CE6"/>
    <w:rsid w:val="00133F47"/>
    <w:rsid w:val="00135B31"/>
    <w:rsid w:val="001419E5"/>
    <w:rsid w:val="00142B73"/>
    <w:rsid w:val="001517AC"/>
    <w:rsid w:val="001540CB"/>
    <w:rsid w:val="00160788"/>
    <w:rsid w:val="00162BB4"/>
    <w:rsid w:val="00165B48"/>
    <w:rsid w:val="00167D46"/>
    <w:rsid w:val="00170C47"/>
    <w:rsid w:val="00171530"/>
    <w:rsid w:val="00172747"/>
    <w:rsid w:val="00180DB5"/>
    <w:rsid w:val="001857E4"/>
    <w:rsid w:val="0018685F"/>
    <w:rsid w:val="001868E3"/>
    <w:rsid w:val="001A2E2F"/>
    <w:rsid w:val="001A318A"/>
    <w:rsid w:val="001A4392"/>
    <w:rsid w:val="001A687C"/>
    <w:rsid w:val="001B3043"/>
    <w:rsid w:val="001B4255"/>
    <w:rsid w:val="001B4525"/>
    <w:rsid w:val="001C04F5"/>
    <w:rsid w:val="001C3A77"/>
    <w:rsid w:val="001D6096"/>
    <w:rsid w:val="001F1307"/>
    <w:rsid w:val="001F2201"/>
    <w:rsid w:val="001F5D54"/>
    <w:rsid w:val="001F6BFF"/>
    <w:rsid w:val="00200E45"/>
    <w:rsid w:val="0020226F"/>
    <w:rsid w:val="00203A32"/>
    <w:rsid w:val="002100AE"/>
    <w:rsid w:val="00213910"/>
    <w:rsid w:val="00215B17"/>
    <w:rsid w:val="00217379"/>
    <w:rsid w:val="00217CD2"/>
    <w:rsid w:val="00221CBA"/>
    <w:rsid w:val="00224A12"/>
    <w:rsid w:val="0023722D"/>
    <w:rsid w:val="002374DA"/>
    <w:rsid w:val="00237558"/>
    <w:rsid w:val="002412D2"/>
    <w:rsid w:val="0024349B"/>
    <w:rsid w:val="0024636B"/>
    <w:rsid w:val="00252EA8"/>
    <w:rsid w:val="002536CD"/>
    <w:rsid w:val="00253A8F"/>
    <w:rsid w:val="00253D24"/>
    <w:rsid w:val="0026488C"/>
    <w:rsid w:val="00265FF7"/>
    <w:rsid w:val="00271B21"/>
    <w:rsid w:val="002733FA"/>
    <w:rsid w:val="0028470E"/>
    <w:rsid w:val="00284D0D"/>
    <w:rsid w:val="002875BC"/>
    <w:rsid w:val="00290AEC"/>
    <w:rsid w:val="0029110F"/>
    <w:rsid w:val="00295FB2"/>
    <w:rsid w:val="002A1FA2"/>
    <w:rsid w:val="002B00D7"/>
    <w:rsid w:val="002B1660"/>
    <w:rsid w:val="002B1D43"/>
    <w:rsid w:val="002B2FF3"/>
    <w:rsid w:val="002C2949"/>
    <w:rsid w:val="002C314F"/>
    <w:rsid w:val="002C547A"/>
    <w:rsid w:val="002D5D16"/>
    <w:rsid w:val="002D61D2"/>
    <w:rsid w:val="002E2C33"/>
    <w:rsid w:val="002E301E"/>
    <w:rsid w:val="002E5C9D"/>
    <w:rsid w:val="002E7F9F"/>
    <w:rsid w:val="002F0D98"/>
    <w:rsid w:val="002F1622"/>
    <w:rsid w:val="002F3CD3"/>
    <w:rsid w:val="00301173"/>
    <w:rsid w:val="00302474"/>
    <w:rsid w:val="003111E2"/>
    <w:rsid w:val="00317C5E"/>
    <w:rsid w:val="00324AB6"/>
    <w:rsid w:val="00327720"/>
    <w:rsid w:val="00330A2C"/>
    <w:rsid w:val="00340BB3"/>
    <w:rsid w:val="00343447"/>
    <w:rsid w:val="003530CF"/>
    <w:rsid w:val="0035453B"/>
    <w:rsid w:val="003549D4"/>
    <w:rsid w:val="00354E94"/>
    <w:rsid w:val="00373E33"/>
    <w:rsid w:val="00375E2C"/>
    <w:rsid w:val="00377B37"/>
    <w:rsid w:val="00383A47"/>
    <w:rsid w:val="00387211"/>
    <w:rsid w:val="003917E1"/>
    <w:rsid w:val="00391940"/>
    <w:rsid w:val="003958E2"/>
    <w:rsid w:val="003A11C9"/>
    <w:rsid w:val="003A4114"/>
    <w:rsid w:val="003A7C2F"/>
    <w:rsid w:val="003B03FA"/>
    <w:rsid w:val="003B12B0"/>
    <w:rsid w:val="003C58C2"/>
    <w:rsid w:val="003C6A34"/>
    <w:rsid w:val="003E23A7"/>
    <w:rsid w:val="003F0350"/>
    <w:rsid w:val="00401B41"/>
    <w:rsid w:val="004140A4"/>
    <w:rsid w:val="00416FF1"/>
    <w:rsid w:val="004175F8"/>
    <w:rsid w:val="00424090"/>
    <w:rsid w:val="004254FC"/>
    <w:rsid w:val="004355F5"/>
    <w:rsid w:val="00440DF5"/>
    <w:rsid w:val="00447130"/>
    <w:rsid w:val="0045470E"/>
    <w:rsid w:val="00460ABF"/>
    <w:rsid w:val="00462EE3"/>
    <w:rsid w:val="00466D2A"/>
    <w:rsid w:val="00472EB5"/>
    <w:rsid w:val="00482C95"/>
    <w:rsid w:val="004850E8"/>
    <w:rsid w:val="0048555F"/>
    <w:rsid w:val="004912BD"/>
    <w:rsid w:val="004923AD"/>
    <w:rsid w:val="004941F1"/>
    <w:rsid w:val="004948FB"/>
    <w:rsid w:val="00494E8C"/>
    <w:rsid w:val="0049641A"/>
    <w:rsid w:val="004A4CE0"/>
    <w:rsid w:val="004B07A6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6F6D"/>
    <w:rsid w:val="004F0D7D"/>
    <w:rsid w:val="004F5A6B"/>
    <w:rsid w:val="00501C5C"/>
    <w:rsid w:val="00504F83"/>
    <w:rsid w:val="00506408"/>
    <w:rsid w:val="00507783"/>
    <w:rsid w:val="00512802"/>
    <w:rsid w:val="00515DA4"/>
    <w:rsid w:val="00524B77"/>
    <w:rsid w:val="005279FF"/>
    <w:rsid w:val="005307D8"/>
    <w:rsid w:val="00531D94"/>
    <w:rsid w:val="005327FA"/>
    <w:rsid w:val="00543243"/>
    <w:rsid w:val="00550ABB"/>
    <w:rsid w:val="00564037"/>
    <w:rsid w:val="00564E95"/>
    <w:rsid w:val="00565DE7"/>
    <w:rsid w:val="005775B7"/>
    <w:rsid w:val="00587E80"/>
    <w:rsid w:val="00590DE9"/>
    <w:rsid w:val="00594491"/>
    <w:rsid w:val="00596009"/>
    <w:rsid w:val="005969F0"/>
    <w:rsid w:val="005B17B1"/>
    <w:rsid w:val="005B33EB"/>
    <w:rsid w:val="005B3BD2"/>
    <w:rsid w:val="005B53FC"/>
    <w:rsid w:val="005C00FB"/>
    <w:rsid w:val="005C4DA2"/>
    <w:rsid w:val="005D02A3"/>
    <w:rsid w:val="005D72BE"/>
    <w:rsid w:val="005E0B33"/>
    <w:rsid w:val="005E1C72"/>
    <w:rsid w:val="005E3A22"/>
    <w:rsid w:val="005E5C08"/>
    <w:rsid w:val="005E7902"/>
    <w:rsid w:val="005F0744"/>
    <w:rsid w:val="005F09E8"/>
    <w:rsid w:val="005F0C45"/>
    <w:rsid w:val="005F0D08"/>
    <w:rsid w:val="005F514B"/>
    <w:rsid w:val="005F5D04"/>
    <w:rsid w:val="00602A14"/>
    <w:rsid w:val="006103D9"/>
    <w:rsid w:val="0061598F"/>
    <w:rsid w:val="0062027C"/>
    <w:rsid w:val="0062504C"/>
    <w:rsid w:val="00625D3F"/>
    <w:rsid w:val="00626A6A"/>
    <w:rsid w:val="00631B13"/>
    <w:rsid w:val="00650AE4"/>
    <w:rsid w:val="00650D8D"/>
    <w:rsid w:val="00654CC7"/>
    <w:rsid w:val="00670C22"/>
    <w:rsid w:val="006726B1"/>
    <w:rsid w:val="00676A93"/>
    <w:rsid w:val="00677AA3"/>
    <w:rsid w:val="006809B7"/>
    <w:rsid w:val="00680B00"/>
    <w:rsid w:val="00682081"/>
    <w:rsid w:val="0068325A"/>
    <w:rsid w:val="006869AB"/>
    <w:rsid w:val="00691800"/>
    <w:rsid w:val="006A16D9"/>
    <w:rsid w:val="006A229A"/>
    <w:rsid w:val="006B0560"/>
    <w:rsid w:val="006B06E8"/>
    <w:rsid w:val="006B0887"/>
    <w:rsid w:val="006B1120"/>
    <w:rsid w:val="006B2793"/>
    <w:rsid w:val="006D23E0"/>
    <w:rsid w:val="006E4C44"/>
    <w:rsid w:val="006F0FC1"/>
    <w:rsid w:val="007148CF"/>
    <w:rsid w:val="007165A3"/>
    <w:rsid w:val="00723CD5"/>
    <w:rsid w:val="0072521D"/>
    <w:rsid w:val="00727F18"/>
    <w:rsid w:val="0073202A"/>
    <w:rsid w:val="00732F97"/>
    <w:rsid w:val="00733DE4"/>
    <w:rsid w:val="00735AC0"/>
    <w:rsid w:val="00735BF8"/>
    <w:rsid w:val="00740ACC"/>
    <w:rsid w:val="00742E7E"/>
    <w:rsid w:val="007465FB"/>
    <w:rsid w:val="007469F7"/>
    <w:rsid w:val="00746E22"/>
    <w:rsid w:val="00750011"/>
    <w:rsid w:val="00750D90"/>
    <w:rsid w:val="0076041D"/>
    <w:rsid w:val="0076238F"/>
    <w:rsid w:val="00772675"/>
    <w:rsid w:val="00774B3F"/>
    <w:rsid w:val="00782215"/>
    <w:rsid w:val="00792542"/>
    <w:rsid w:val="00794547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1164"/>
    <w:rsid w:val="007C5DEB"/>
    <w:rsid w:val="007C6A6B"/>
    <w:rsid w:val="007D1556"/>
    <w:rsid w:val="007D1B5F"/>
    <w:rsid w:val="007D3DE0"/>
    <w:rsid w:val="007D4490"/>
    <w:rsid w:val="007D4E0F"/>
    <w:rsid w:val="007E25F1"/>
    <w:rsid w:val="007E2E01"/>
    <w:rsid w:val="007E42D8"/>
    <w:rsid w:val="007E68F5"/>
    <w:rsid w:val="00801B27"/>
    <w:rsid w:val="0080262E"/>
    <w:rsid w:val="00810084"/>
    <w:rsid w:val="008165B1"/>
    <w:rsid w:val="00817483"/>
    <w:rsid w:val="0082786C"/>
    <w:rsid w:val="00830AB8"/>
    <w:rsid w:val="00832B21"/>
    <w:rsid w:val="00833A88"/>
    <w:rsid w:val="00833D45"/>
    <w:rsid w:val="0083582B"/>
    <w:rsid w:val="00836B88"/>
    <w:rsid w:val="00840C92"/>
    <w:rsid w:val="00841FBC"/>
    <w:rsid w:val="0084642E"/>
    <w:rsid w:val="00846BB7"/>
    <w:rsid w:val="008502D0"/>
    <w:rsid w:val="00853866"/>
    <w:rsid w:val="00860525"/>
    <w:rsid w:val="00863BDC"/>
    <w:rsid w:val="008678E3"/>
    <w:rsid w:val="00867C24"/>
    <w:rsid w:val="008734D0"/>
    <w:rsid w:val="008746C7"/>
    <w:rsid w:val="008771F7"/>
    <w:rsid w:val="00893C1B"/>
    <w:rsid w:val="008A13EE"/>
    <w:rsid w:val="008A5636"/>
    <w:rsid w:val="008A6AAC"/>
    <w:rsid w:val="008C5558"/>
    <w:rsid w:val="008C6945"/>
    <w:rsid w:val="008D019D"/>
    <w:rsid w:val="008D4FA5"/>
    <w:rsid w:val="008F03B0"/>
    <w:rsid w:val="008F06B5"/>
    <w:rsid w:val="008F2F6B"/>
    <w:rsid w:val="008F6325"/>
    <w:rsid w:val="009018F1"/>
    <w:rsid w:val="00902088"/>
    <w:rsid w:val="00906272"/>
    <w:rsid w:val="009123B5"/>
    <w:rsid w:val="00915F3D"/>
    <w:rsid w:val="00920EAB"/>
    <w:rsid w:val="009216D7"/>
    <w:rsid w:val="0092586F"/>
    <w:rsid w:val="009341CB"/>
    <w:rsid w:val="009342A1"/>
    <w:rsid w:val="009355EF"/>
    <w:rsid w:val="00937CB9"/>
    <w:rsid w:val="0094196F"/>
    <w:rsid w:val="009455C8"/>
    <w:rsid w:val="00956446"/>
    <w:rsid w:val="00956ED9"/>
    <w:rsid w:val="009624B2"/>
    <w:rsid w:val="00963339"/>
    <w:rsid w:val="00975E52"/>
    <w:rsid w:val="00985B0E"/>
    <w:rsid w:val="00991097"/>
    <w:rsid w:val="009930C3"/>
    <w:rsid w:val="00993865"/>
    <w:rsid w:val="009A2B96"/>
    <w:rsid w:val="009A52E5"/>
    <w:rsid w:val="009A77EF"/>
    <w:rsid w:val="009B2FA2"/>
    <w:rsid w:val="009C0BA9"/>
    <w:rsid w:val="009C2071"/>
    <w:rsid w:val="009D0BC0"/>
    <w:rsid w:val="009D46F2"/>
    <w:rsid w:val="009D7F86"/>
    <w:rsid w:val="009E031C"/>
    <w:rsid w:val="009E2575"/>
    <w:rsid w:val="009E375A"/>
    <w:rsid w:val="009F1BE7"/>
    <w:rsid w:val="009F6DF0"/>
    <w:rsid w:val="009F7645"/>
    <w:rsid w:val="00A10BD0"/>
    <w:rsid w:val="00A12468"/>
    <w:rsid w:val="00A14BA3"/>
    <w:rsid w:val="00A16D26"/>
    <w:rsid w:val="00A3092C"/>
    <w:rsid w:val="00A3728F"/>
    <w:rsid w:val="00A37292"/>
    <w:rsid w:val="00A404DE"/>
    <w:rsid w:val="00A42E6F"/>
    <w:rsid w:val="00A44181"/>
    <w:rsid w:val="00A50191"/>
    <w:rsid w:val="00A518EE"/>
    <w:rsid w:val="00A51B4A"/>
    <w:rsid w:val="00A55E21"/>
    <w:rsid w:val="00A609EA"/>
    <w:rsid w:val="00AB3514"/>
    <w:rsid w:val="00AB4BDF"/>
    <w:rsid w:val="00AB796F"/>
    <w:rsid w:val="00AC0ACB"/>
    <w:rsid w:val="00AC1104"/>
    <w:rsid w:val="00AC14CB"/>
    <w:rsid w:val="00AC2656"/>
    <w:rsid w:val="00AC5F42"/>
    <w:rsid w:val="00AC7063"/>
    <w:rsid w:val="00AD046A"/>
    <w:rsid w:val="00AE22D7"/>
    <w:rsid w:val="00AE2B13"/>
    <w:rsid w:val="00AE5EC4"/>
    <w:rsid w:val="00AE5F4D"/>
    <w:rsid w:val="00AE615F"/>
    <w:rsid w:val="00AF0FF4"/>
    <w:rsid w:val="00AF1735"/>
    <w:rsid w:val="00AF1BCD"/>
    <w:rsid w:val="00AF6882"/>
    <w:rsid w:val="00B06E4E"/>
    <w:rsid w:val="00B106F4"/>
    <w:rsid w:val="00B109BB"/>
    <w:rsid w:val="00B128CD"/>
    <w:rsid w:val="00B14902"/>
    <w:rsid w:val="00B1748B"/>
    <w:rsid w:val="00B211BF"/>
    <w:rsid w:val="00B24A0F"/>
    <w:rsid w:val="00B24B18"/>
    <w:rsid w:val="00B27DFA"/>
    <w:rsid w:val="00B3382D"/>
    <w:rsid w:val="00B43334"/>
    <w:rsid w:val="00B46D90"/>
    <w:rsid w:val="00B55EC4"/>
    <w:rsid w:val="00B629A0"/>
    <w:rsid w:val="00B6628B"/>
    <w:rsid w:val="00B70F98"/>
    <w:rsid w:val="00B71530"/>
    <w:rsid w:val="00B742CF"/>
    <w:rsid w:val="00B861D7"/>
    <w:rsid w:val="00B86560"/>
    <w:rsid w:val="00B91447"/>
    <w:rsid w:val="00B9400E"/>
    <w:rsid w:val="00B965EE"/>
    <w:rsid w:val="00BB75C8"/>
    <w:rsid w:val="00BC01A2"/>
    <w:rsid w:val="00BC370F"/>
    <w:rsid w:val="00BC4CFC"/>
    <w:rsid w:val="00BD1A55"/>
    <w:rsid w:val="00BD23E6"/>
    <w:rsid w:val="00BD3B97"/>
    <w:rsid w:val="00BD4826"/>
    <w:rsid w:val="00BE0F83"/>
    <w:rsid w:val="00BE46B3"/>
    <w:rsid w:val="00BE614A"/>
    <w:rsid w:val="00BE768E"/>
    <w:rsid w:val="00BF0803"/>
    <w:rsid w:val="00BF0B7A"/>
    <w:rsid w:val="00BF6C56"/>
    <w:rsid w:val="00C008EE"/>
    <w:rsid w:val="00C023DC"/>
    <w:rsid w:val="00C04519"/>
    <w:rsid w:val="00C05E3D"/>
    <w:rsid w:val="00C06577"/>
    <w:rsid w:val="00C07982"/>
    <w:rsid w:val="00C13835"/>
    <w:rsid w:val="00C31414"/>
    <w:rsid w:val="00C42566"/>
    <w:rsid w:val="00C46FCE"/>
    <w:rsid w:val="00C52F79"/>
    <w:rsid w:val="00C5518B"/>
    <w:rsid w:val="00C57427"/>
    <w:rsid w:val="00C61BB0"/>
    <w:rsid w:val="00C66190"/>
    <w:rsid w:val="00C6738D"/>
    <w:rsid w:val="00C67E21"/>
    <w:rsid w:val="00C714C7"/>
    <w:rsid w:val="00C75102"/>
    <w:rsid w:val="00C75B72"/>
    <w:rsid w:val="00C779B9"/>
    <w:rsid w:val="00C869E1"/>
    <w:rsid w:val="00C86A7F"/>
    <w:rsid w:val="00C96697"/>
    <w:rsid w:val="00C97F67"/>
    <w:rsid w:val="00CA0FCA"/>
    <w:rsid w:val="00CA36D6"/>
    <w:rsid w:val="00CA3E83"/>
    <w:rsid w:val="00CB5739"/>
    <w:rsid w:val="00CC28A8"/>
    <w:rsid w:val="00CC2B2C"/>
    <w:rsid w:val="00CC5237"/>
    <w:rsid w:val="00CD2F7F"/>
    <w:rsid w:val="00CE2991"/>
    <w:rsid w:val="00CE4C39"/>
    <w:rsid w:val="00CE618D"/>
    <w:rsid w:val="00CF1BEE"/>
    <w:rsid w:val="00CF23C4"/>
    <w:rsid w:val="00CF51F3"/>
    <w:rsid w:val="00D00A15"/>
    <w:rsid w:val="00D0510E"/>
    <w:rsid w:val="00D07275"/>
    <w:rsid w:val="00D12AE5"/>
    <w:rsid w:val="00D1380E"/>
    <w:rsid w:val="00D15A94"/>
    <w:rsid w:val="00D26208"/>
    <w:rsid w:val="00D2637E"/>
    <w:rsid w:val="00D274D3"/>
    <w:rsid w:val="00D410D7"/>
    <w:rsid w:val="00D41918"/>
    <w:rsid w:val="00D43ED3"/>
    <w:rsid w:val="00D445F5"/>
    <w:rsid w:val="00D46645"/>
    <w:rsid w:val="00D52623"/>
    <w:rsid w:val="00D53F48"/>
    <w:rsid w:val="00D57CA6"/>
    <w:rsid w:val="00D652FD"/>
    <w:rsid w:val="00D756DB"/>
    <w:rsid w:val="00D76B5F"/>
    <w:rsid w:val="00D77AF3"/>
    <w:rsid w:val="00D822C3"/>
    <w:rsid w:val="00D835F0"/>
    <w:rsid w:val="00D84B04"/>
    <w:rsid w:val="00D867F2"/>
    <w:rsid w:val="00D9062B"/>
    <w:rsid w:val="00DA4EF5"/>
    <w:rsid w:val="00DA75A3"/>
    <w:rsid w:val="00DB1230"/>
    <w:rsid w:val="00DB3EF0"/>
    <w:rsid w:val="00DC3508"/>
    <w:rsid w:val="00DC69AA"/>
    <w:rsid w:val="00DD6375"/>
    <w:rsid w:val="00DD6D40"/>
    <w:rsid w:val="00DE4408"/>
    <w:rsid w:val="00DE6148"/>
    <w:rsid w:val="00DE6150"/>
    <w:rsid w:val="00DE7629"/>
    <w:rsid w:val="00DF4692"/>
    <w:rsid w:val="00E01B8D"/>
    <w:rsid w:val="00E03025"/>
    <w:rsid w:val="00E101AF"/>
    <w:rsid w:val="00E12476"/>
    <w:rsid w:val="00E13A9B"/>
    <w:rsid w:val="00E15B35"/>
    <w:rsid w:val="00E167D7"/>
    <w:rsid w:val="00E24EB2"/>
    <w:rsid w:val="00E332C8"/>
    <w:rsid w:val="00E34A18"/>
    <w:rsid w:val="00E43599"/>
    <w:rsid w:val="00E43EB1"/>
    <w:rsid w:val="00E4493F"/>
    <w:rsid w:val="00E50834"/>
    <w:rsid w:val="00E565F2"/>
    <w:rsid w:val="00E62A6A"/>
    <w:rsid w:val="00E676A2"/>
    <w:rsid w:val="00E727C0"/>
    <w:rsid w:val="00E74523"/>
    <w:rsid w:val="00E74D90"/>
    <w:rsid w:val="00E759CE"/>
    <w:rsid w:val="00E85FEC"/>
    <w:rsid w:val="00E86F11"/>
    <w:rsid w:val="00EA04F3"/>
    <w:rsid w:val="00EA256F"/>
    <w:rsid w:val="00EA6A9A"/>
    <w:rsid w:val="00EB0D64"/>
    <w:rsid w:val="00EC0E69"/>
    <w:rsid w:val="00EC7B8E"/>
    <w:rsid w:val="00ED3CAB"/>
    <w:rsid w:val="00ED5847"/>
    <w:rsid w:val="00ED77B3"/>
    <w:rsid w:val="00EE67F7"/>
    <w:rsid w:val="00F00500"/>
    <w:rsid w:val="00F03948"/>
    <w:rsid w:val="00F05952"/>
    <w:rsid w:val="00F06EC8"/>
    <w:rsid w:val="00F07304"/>
    <w:rsid w:val="00F17767"/>
    <w:rsid w:val="00F17C58"/>
    <w:rsid w:val="00F32AF9"/>
    <w:rsid w:val="00F3620D"/>
    <w:rsid w:val="00F37451"/>
    <w:rsid w:val="00F41A0E"/>
    <w:rsid w:val="00F4412E"/>
    <w:rsid w:val="00F462F6"/>
    <w:rsid w:val="00F51B99"/>
    <w:rsid w:val="00F53ED8"/>
    <w:rsid w:val="00F544F3"/>
    <w:rsid w:val="00F56612"/>
    <w:rsid w:val="00F70754"/>
    <w:rsid w:val="00F760D2"/>
    <w:rsid w:val="00F83049"/>
    <w:rsid w:val="00F873DD"/>
    <w:rsid w:val="00F907EB"/>
    <w:rsid w:val="00F923BA"/>
    <w:rsid w:val="00F95296"/>
    <w:rsid w:val="00F96E8D"/>
    <w:rsid w:val="00FA0A4A"/>
    <w:rsid w:val="00FB62FE"/>
    <w:rsid w:val="00FC3C8F"/>
    <w:rsid w:val="00FC6048"/>
    <w:rsid w:val="00FC6859"/>
    <w:rsid w:val="00FC7249"/>
    <w:rsid w:val="00FC7B0C"/>
    <w:rsid w:val="00FD2669"/>
    <w:rsid w:val="00FD5C12"/>
    <w:rsid w:val="00FE1A83"/>
    <w:rsid w:val="00FE4BF8"/>
    <w:rsid w:val="00FE651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ADEA5-86AD-49BA-B89A-076A917F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Суслина Елена Николаевна</cp:lastModifiedBy>
  <cp:revision>4</cp:revision>
  <cp:lastPrinted>2019-11-12T12:11:00Z</cp:lastPrinted>
  <dcterms:created xsi:type="dcterms:W3CDTF">2023-08-14T12:10:00Z</dcterms:created>
  <dcterms:modified xsi:type="dcterms:W3CDTF">2024-01-22T07:45:00Z</dcterms:modified>
</cp:coreProperties>
</file>